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11" w:rsidRPr="00D3066A" w:rsidRDefault="00D3066A" w:rsidP="00D3066A">
      <w:pPr>
        <w:jc w:val="center"/>
        <w:rPr>
          <w:b/>
        </w:rPr>
      </w:pPr>
      <w:r w:rsidRPr="00D3066A">
        <w:rPr>
          <w:b/>
        </w:rPr>
        <w:t>2022-2023 EĞİTİM-ÖĞRETİM YILI GÖLCÜK ÇAKABEY ANADOLU LİSESİ</w:t>
      </w:r>
    </w:p>
    <w:p w:rsidR="00D3066A" w:rsidRPr="00D3066A" w:rsidRDefault="00D3066A" w:rsidP="00D3066A">
      <w:pPr>
        <w:jc w:val="center"/>
        <w:rPr>
          <w:b/>
        </w:rPr>
      </w:pPr>
      <w:r w:rsidRPr="00D3066A">
        <w:rPr>
          <w:b/>
        </w:rPr>
        <w:t>OKUL AİLE BİRLİĞİ TOPLANTISI</w:t>
      </w:r>
    </w:p>
    <w:p w:rsidR="00D3066A" w:rsidRPr="00D3066A" w:rsidRDefault="00D3066A" w:rsidP="00D3066A">
      <w:pPr>
        <w:rPr>
          <w:b/>
        </w:rPr>
      </w:pPr>
    </w:p>
    <w:p w:rsidR="00D3066A" w:rsidRDefault="00D3066A" w:rsidP="00D3066A">
      <w:pPr>
        <w:rPr>
          <w:b/>
          <w:u w:val="single"/>
        </w:rPr>
      </w:pPr>
      <w:r w:rsidRPr="00D3066A">
        <w:rPr>
          <w:b/>
          <w:u w:val="single"/>
        </w:rPr>
        <w:t>GÜNDEM:</w:t>
      </w:r>
    </w:p>
    <w:p w:rsidR="00D3066A" w:rsidRDefault="00D3066A" w:rsidP="00D3066A">
      <w:pPr>
        <w:pStyle w:val="ListeParagraf"/>
        <w:numPr>
          <w:ilvl w:val="0"/>
          <w:numId w:val="1"/>
        </w:numPr>
      </w:pPr>
      <w:r>
        <w:t>Açılış</w:t>
      </w:r>
    </w:p>
    <w:p w:rsidR="00D3066A" w:rsidRDefault="00D3066A" w:rsidP="00D3066A">
      <w:pPr>
        <w:pStyle w:val="ListeParagraf"/>
        <w:numPr>
          <w:ilvl w:val="0"/>
          <w:numId w:val="1"/>
        </w:numPr>
      </w:pPr>
      <w:r>
        <w:t>Saygı duruşu ve İstiklal Marşı</w:t>
      </w:r>
    </w:p>
    <w:p w:rsidR="00D3066A" w:rsidRDefault="00D3066A" w:rsidP="00D3066A">
      <w:pPr>
        <w:pStyle w:val="ListeParagraf"/>
        <w:numPr>
          <w:ilvl w:val="0"/>
          <w:numId w:val="1"/>
        </w:numPr>
      </w:pPr>
      <w:r>
        <w:t>Divan Başkanı ve yazman seçimi</w:t>
      </w:r>
    </w:p>
    <w:p w:rsidR="00D3066A" w:rsidRDefault="00D3066A" w:rsidP="00D3066A">
      <w:pPr>
        <w:pStyle w:val="ListeParagraf"/>
        <w:numPr>
          <w:ilvl w:val="0"/>
          <w:numId w:val="1"/>
        </w:numPr>
      </w:pPr>
      <w:r>
        <w:t>Okul Aile Birliği Yönetim Kurulu üyeleri adına</w:t>
      </w:r>
      <w:r w:rsidR="00D64CAE">
        <w:t xml:space="preserve"> Başkan Aysel AKMAN’ </w:t>
      </w:r>
      <w:proofErr w:type="spellStart"/>
      <w:r w:rsidR="00D64CAE">
        <w:t>ın</w:t>
      </w:r>
      <w:proofErr w:type="spellEnd"/>
      <w:r w:rsidR="00D64CAE">
        <w:t xml:space="preserve"> konuşması</w:t>
      </w:r>
    </w:p>
    <w:p w:rsidR="00D64CAE" w:rsidRDefault="00D64CAE" w:rsidP="00D3066A">
      <w:pPr>
        <w:pStyle w:val="ListeParagraf"/>
        <w:numPr>
          <w:ilvl w:val="0"/>
          <w:numId w:val="1"/>
        </w:numPr>
      </w:pPr>
      <w:r>
        <w:t>Okul Müdürü Murat SERT’ in konuşması</w:t>
      </w:r>
    </w:p>
    <w:p w:rsidR="00D64CAE" w:rsidRDefault="00D64CAE" w:rsidP="00D3066A">
      <w:pPr>
        <w:pStyle w:val="ListeParagraf"/>
        <w:numPr>
          <w:ilvl w:val="0"/>
          <w:numId w:val="1"/>
        </w:numPr>
      </w:pPr>
      <w:r>
        <w:t xml:space="preserve">Denetleme </w:t>
      </w:r>
      <w:r w:rsidR="00D66CBB">
        <w:t>kurulu raporunun okunması ve ibra edilmesi</w:t>
      </w:r>
    </w:p>
    <w:p w:rsidR="00D66CBB" w:rsidRDefault="00D66CBB" w:rsidP="00D3066A">
      <w:pPr>
        <w:pStyle w:val="ListeParagraf"/>
        <w:numPr>
          <w:ilvl w:val="0"/>
          <w:numId w:val="1"/>
        </w:numPr>
      </w:pPr>
      <w:r>
        <w:t>Faaliyet raporunun okunması ve ibra edilmesi</w:t>
      </w:r>
    </w:p>
    <w:p w:rsidR="00D66CBB" w:rsidRDefault="00D66CBB" w:rsidP="00D3066A">
      <w:pPr>
        <w:pStyle w:val="ListeParagraf"/>
        <w:numPr>
          <w:ilvl w:val="0"/>
          <w:numId w:val="1"/>
        </w:numPr>
      </w:pPr>
      <w:r>
        <w:t>Yöneti</w:t>
      </w:r>
      <w:r w:rsidR="00BB4D50">
        <w:t>m Kuruluna 5 Asil ve 5 Yedek üye seçilmesi</w:t>
      </w:r>
    </w:p>
    <w:p w:rsidR="00BB4D50" w:rsidRDefault="00BB4D50" w:rsidP="00D3066A">
      <w:pPr>
        <w:pStyle w:val="ListeParagraf"/>
        <w:numPr>
          <w:ilvl w:val="0"/>
          <w:numId w:val="1"/>
        </w:numPr>
      </w:pPr>
      <w:r>
        <w:t xml:space="preserve">Denetleme </w:t>
      </w:r>
      <w:proofErr w:type="gramStart"/>
      <w:r>
        <w:t>Kuruluna  1</w:t>
      </w:r>
      <w:proofErr w:type="gramEnd"/>
      <w:r>
        <w:t xml:space="preserve"> asil ve 1 yedek üye seçilmesi</w:t>
      </w:r>
    </w:p>
    <w:p w:rsidR="00BB4D50" w:rsidRDefault="00BB4D50" w:rsidP="00D3066A">
      <w:pPr>
        <w:pStyle w:val="ListeParagraf"/>
        <w:numPr>
          <w:ilvl w:val="0"/>
          <w:numId w:val="1"/>
        </w:numPr>
      </w:pPr>
      <w:r>
        <w:t>Tahmini bütçenin görüşülmesi, yönetim kurulunun okulun ihtiyaçlarını karşılaması için yetkilendirilmesi</w:t>
      </w:r>
    </w:p>
    <w:p w:rsidR="00BB4D50" w:rsidRDefault="00BB4D50" w:rsidP="00D3066A">
      <w:pPr>
        <w:pStyle w:val="ListeParagraf"/>
        <w:numPr>
          <w:ilvl w:val="0"/>
          <w:numId w:val="1"/>
        </w:numPr>
      </w:pPr>
      <w:r>
        <w:t>Dilek ve temenniler</w:t>
      </w:r>
    </w:p>
    <w:p w:rsidR="00BB4D50" w:rsidRDefault="00BB4D50" w:rsidP="00D3066A">
      <w:pPr>
        <w:pStyle w:val="ListeParagraf"/>
        <w:numPr>
          <w:ilvl w:val="0"/>
          <w:numId w:val="1"/>
        </w:numPr>
      </w:pPr>
      <w:r>
        <w:t>Kapanış</w:t>
      </w:r>
    </w:p>
    <w:p w:rsidR="00BB4D50" w:rsidRPr="00D3066A" w:rsidRDefault="00BB4D50" w:rsidP="00BB4D50">
      <w:pPr>
        <w:pStyle w:val="ListeParagraf"/>
      </w:pPr>
      <w:bookmarkStart w:id="0" w:name="_GoBack"/>
      <w:bookmarkEnd w:id="0"/>
    </w:p>
    <w:p w:rsidR="00D3066A" w:rsidRDefault="00D3066A" w:rsidP="00D3066A">
      <w:pPr>
        <w:jc w:val="center"/>
      </w:pPr>
    </w:p>
    <w:sectPr w:rsidR="00D3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E3EEE"/>
    <w:multiLevelType w:val="hybridMultilevel"/>
    <w:tmpl w:val="AAE235DE"/>
    <w:lvl w:ilvl="0" w:tplc="8F1A4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5A"/>
    <w:rsid w:val="000C3B11"/>
    <w:rsid w:val="00BB4D50"/>
    <w:rsid w:val="00D3066A"/>
    <w:rsid w:val="00D64CAE"/>
    <w:rsid w:val="00D66CBB"/>
    <w:rsid w:val="00E0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0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motun</dc:creator>
  <cp:keywords/>
  <dc:description/>
  <cp:lastModifiedBy>motun</cp:lastModifiedBy>
  <cp:revision>3</cp:revision>
  <cp:lastPrinted>2022-10-11T12:19:00Z</cp:lastPrinted>
  <dcterms:created xsi:type="dcterms:W3CDTF">2022-10-06T08:57:00Z</dcterms:created>
  <dcterms:modified xsi:type="dcterms:W3CDTF">2022-10-11T12:19:00Z</dcterms:modified>
</cp:coreProperties>
</file>